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 xml:space="preserve">HEJ OCH VÄLKOMNA TILL </w:t>
      </w:r>
      <w:r w:rsidR="00CA3F76" w:rsidRPr="00FD3442">
        <w:rPr>
          <w:rFonts w:ascii="Georgia" w:hAnsi="Georgia" w:cs="Georgia-Bold"/>
          <w:b/>
          <w:bCs/>
          <w:color w:val="000000"/>
          <w:szCs w:val="24"/>
        </w:rPr>
        <w:t xml:space="preserve">VÅRT </w:t>
      </w:r>
      <w:r w:rsidRPr="00FD3442">
        <w:rPr>
          <w:rFonts w:ascii="Georgia" w:hAnsi="Georgia" w:cs="Georgia-Bold"/>
          <w:b/>
          <w:bCs/>
          <w:color w:val="000000"/>
          <w:szCs w:val="24"/>
        </w:rPr>
        <w:t>SMULTRONSTÄLLE!</w:t>
      </w:r>
    </w:p>
    <w:p w:rsidR="00D064EE" w:rsidRPr="00FD3442" w:rsidRDefault="00D064EE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</w:p>
    <w:p w:rsidR="005F5528" w:rsidRPr="00BE0446" w:rsidRDefault="00183B0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 w:val="22"/>
          <w:szCs w:val="22"/>
        </w:rPr>
      </w:pPr>
      <w:r w:rsidRPr="00BE0446">
        <w:rPr>
          <w:rFonts w:ascii="Georgia" w:hAnsi="Georgia" w:cs="Georgia-Bold"/>
          <w:b/>
          <w:bCs/>
          <w:color w:val="000000"/>
          <w:sz w:val="22"/>
          <w:szCs w:val="22"/>
        </w:rPr>
        <w:t>H</w:t>
      </w:r>
      <w:r w:rsidR="005F5528" w:rsidRPr="00BE0446">
        <w:rPr>
          <w:rFonts w:ascii="Georgia" w:hAnsi="Georgia" w:cs="Georgia-Bold"/>
          <w:b/>
          <w:bCs/>
          <w:color w:val="000000"/>
          <w:sz w:val="22"/>
          <w:szCs w:val="22"/>
        </w:rPr>
        <w:t>är kommer lite praktisk information och sådant som kan vara bra att veta...</w:t>
      </w:r>
    </w:p>
    <w:p w:rsidR="001D414B" w:rsidRDefault="001D414B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Ankomst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Välkommen. Stugan är disponibel tidigast från kl.15.00. Om inget annat är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överenskommet.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Avresa</w:t>
      </w:r>
    </w:p>
    <w:p w:rsidR="005F5528" w:rsidRPr="00FD3442" w:rsidRDefault="009C4674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Vänligen lämna s</w:t>
      </w:r>
      <w:r w:rsidR="005F5528" w:rsidRPr="00FD3442">
        <w:rPr>
          <w:rFonts w:ascii="Georgia" w:hAnsi="Georgia" w:cs="Georgia"/>
          <w:color w:val="000000"/>
          <w:szCs w:val="24"/>
        </w:rPr>
        <w:t>tugan senast kl. 12.00. Om inget annat är överenskommet.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Besöksmål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Carl Boberg, Fliseryds Hembygdpark, Gabriel Keramik, Jungnerholmarna, Kronobäck,</w:t>
      </w:r>
      <w:r w:rsidR="00771DD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Modéerska Huset, Mönsterås Hembygdsmuseum, Mönsterås Kustväg, Pataholm, Råsnäs</w:t>
      </w:r>
      <w:r w:rsidR="00771DD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Konfektyr, Sjöhistoriska Rummet, Sopbils- och industrimuseum, Timmernabbens</w:t>
      </w:r>
      <w:r w:rsidR="00771DD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Karamellfabri</w:t>
      </w:r>
      <w:r w:rsidR="00771DD1" w:rsidRPr="00FD3442">
        <w:rPr>
          <w:rFonts w:ascii="Georgia" w:hAnsi="Georgia" w:cs="Georgia"/>
          <w:color w:val="000000"/>
          <w:szCs w:val="24"/>
        </w:rPr>
        <w:t>k</w:t>
      </w:r>
      <w:r w:rsidRPr="00FD3442">
        <w:rPr>
          <w:rFonts w:ascii="Georgia" w:hAnsi="Georgia" w:cs="Georgia"/>
          <w:color w:val="000000"/>
          <w:szCs w:val="24"/>
        </w:rPr>
        <w:t>, Huldas Lanthandel i Herrstorp. För mer info se Mönsterås Kommuns</w:t>
      </w:r>
      <w:r w:rsidR="00771DD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hemsida eller besök Mönsterås Turistbyrå.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Bryggan</w:t>
      </w:r>
    </w:p>
    <w:p w:rsidR="005F5528" w:rsidRPr="00FD3442" w:rsidRDefault="00290DE1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Roddbåten får användas fritt</w:t>
      </w:r>
      <w:r w:rsidR="005F5528" w:rsidRPr="00FD3442">
        <w:rPr>
          <w:rFonts w:ascii="Georgia" w:hAnsi="Georgia" w:cs="Georgia"/>
          <w:color w:val="000000"/>
          <w:szCs w:val="24"/>
        </w:rPr>
        <w:t>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Golfbana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4,5 km till Mönsterås Golfklubb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Mönsterås Golfklubbs 9 håls fullängdsbana ligger vid Högemåla ca 300 m väster om E22,</w:t>
      </w:r>
      <w:r w:rsidR="00290DE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infart Högemå</w:t>
      </w:r>
      <w:r w:rsidR="001D2AB1" w:rsidRPr="00FD3442">
        <w:rPr>
          <w:rFonts w:ascii="Georgia" w:hAnsi="Georgia" w:cs="Georgia"/>
          <w:color w:val="000000"/>
          <w:szCs w:val="24"/>
        </w:rPr>
        <w:t>lavägen, som ligger mitt emot andr</w:t>
      </w:r>
      <w:r w:rsidRPr="00FD3442">
        <w:rPr>
          <w:rFonts w:ascii="Georgia" w:hAnsi="Georgia" w:cs="Georgia"/>
          <w:color w:val="000000"/>
          <w:szCs w:val="24"/>
        </w:rPr>
        <w:t>a infarten till Mönsterås oavsett om man</w:t>
      </w:r>
      <w:r w:rsidR="00290DE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kommer norr- eller söderifrån.</w:t>
      </w:r>
    </w:p>
    <w:p w:rsidR="005F5528" w:rsidRPr="00FD3442" w:rsidRDefault="001D2AB1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 xml:space="preserve">Banan </w:t>
      </w:r>
      <w:r w:rsidR="005F5528" w:rsidRPr="00FD3442">
        <w:rPr>
          <w:rFonts w:ascii="Georgia" w:hAnsi="Georgia" w:cs="Georgia"/>
          <w:color w:val="000000"/>
          <w:szCs w:val="24"/>
        </w:rPr>
        <w:t>ligger i typisk småländsk lövskogsnatur. Den är ca 2800 meter från gul tee och har</w:t>
      </w:r>
      <w:r w:rsidR="00290DE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tre par 3-hål, tre par 4-hål och tre</w:t>
      </w:r>
      <w:r w:rsidR="005F5528" w:rsidRPr="00FD3442">
        <w:rPr>
          <w:rFonts w:ascii="Georgia" w:hAnsi="Georgia" w:cs="Georgia"/>
          <w:color w:val="000000"/>
          <w:szCs w:val="24"/>
        </w:rPr>
        <w:t xml:space="preserve"> par 5-hål.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 xml:space="preserve">På anläggningen finns också en </w:t>
      </w:r>
      <w:r w:rsidR="001D2AB1" w:rsidRPr="00FD3442">
        <w:rPr>
          <w:rFonts w:ascii="Georgia" w:hAnsi="Georgia" w:cs="Georgia"/>
          <w:color w:val="000000"/>
          <w:szCs w:val="24"/>
        </w:rPr>
        <w:t>sexh</w:t>
      </w:r>
      <w:r w:rsidRPr="00FD3442">
        <w:rPr>
          <w:rFonts w:ascii="Georgia" w:hAnsi="Georgia" w:cs="Georgia"/>
          <w:color w:val="000000"/>
          <w:szCs w:val="24"/>
        </w:rPr>
        <w:t xml:space="preserve">åls pay&amp;playbana med </w:t>
      </w:r>
      <w:r w:rsidR="001D2AB1" w:rsidRPr="00FD3442">
        <w:rPr>
          <w:rFonts w:ascii="Georgia" w:hAnsi="Georgia" w:cs="Georgia"/>
          <w:color w:val="000000"/>
          <w:szCs w:val="24"/>
        </w:rPr>
        <w:t>fem</w:t>
      </w:r>
      <w:r w:rsidRPr="00FD3442">
        <w:rPr>
          <w:rFonts w:ascii="Georgia" w:hAnsi="Georgia" w:cs="Georgia"/>
          <w:color w:val="000000"/>
          <w:szCs w:val="24"/>
        </w:rPr>
        <w:t xml:space="preserve"> par 3-hål och ett par 4-hål,</w:t>
      </w:r>
      <w:r w:rsidR="00290DE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stor drivingrange med utslagsplatser från gräs och en putting</w:t>
      </w:r>
      <w:r w:rsidR="00CA3F76" w:rsidRPr="00FD3442">
        <w:rPr>
          <w:rFonts w:ascii="Georgia" w:hAnsi="Georgia" w:cs="Georgia"/>
          <w:color w:val="000000"/>
          <w:szCs w:val="24"/>
        </w:rPr>
        <w:t xml:space="preserve"> g</w:t>
      </w:r>
      <w:r w:rsidRPr="00FD3442">
        <w:rPr>
          <w:rFonts w:ascii="Georgia" w:hAnsi="Georgia" w:cs="Georgia"/>
          <w:color w:val="000000"/>
          <w:szCs w:val="24"/>
        </w:rPr>
        <w:t>reen.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Här är ni...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Ni befinner er på Jönsö 1</w:t>
      </w:r>
      <w:r w:rsidR="00290DE1" w:rsidRPr="00FD3442">
        <w:rPr>
          <w:rFonts w:ascii="Georgia" w:hAnsi="Georgia" w:cs="Georgia"/>
          <w:color w:val="000000"/>
          <w:szCs w:val="24"/>
        </w:rPr>
        <w:t>08</w:t>
      </w:r>
      <w:r w:rsidRPr="00FD3442">
        <w:rPr>
          <w:rFonts w:ascii="Georgia" w:hAnsi="Georgia" w:cs="Georgia"/>
          <w:color w:val="000000"/>
          <w:szCs w:val="24"/>
        </w:rPr>
        <w:t xml:space="preserve"> </w:t>
      </w:r>
      <w:r w:rsidR="00CA3F76" w:rsidRPr="00FD3442">
        <w:rPr>
          <w:rFonts w:ascii="Georgia" w:hAnsi="Georgia" w:cs="Georgia"/>
          <w:color w:val="000000"/>
          <w:szCs w:val="24"/>
        </w:rPr>
        <w:t xml:space="preserve">383 91 </w:t>
      </w:r>
      <w:r w:rsidRPr="00FD3442">
        <w:rPr>
          <w:rFonts w:ascii="Georgia" w:hAnsi="Georgia" w:cs="Georgia"/>
          <w:color w:val="000000"/>
          <w:szCs w:val="24"/>
        </w:rPr>
        <w:t>Mönsterås. Om ni behöver ringa räddningstjänst/ambulans</w:t>
      </w:r>
      <w:r w:rsidR="00290DE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så är vägbeskrivningen att de kör mot Nydala och svänger in vid gamla handelsträdgården.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Markägare är Bengt Carlström och han bor i huset nere vid brevlådorna Jönsö 202.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Internet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 xml:space="preserve">Åtkomst till internet kan ske fritt och </w:t>
      </w:r>
      <w:r w:rsidR="00CA3F76" w:rsidRPr="00FD3442">
        <w:rPr>
          <w:rFonts w:ascii="Georgia" w:hAnsi="Georgia" w:cs="Georgia"/>
          <w:color w:val="000000"/>
          <w:szCs w:val="24"/>
        </w:rPr>
        <w:t>trådlöst över hela anläggningen. Lösenordet är sutnop10.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Livsmedelsbutik</w:t>
      </w:r>
    </w:p>
    <w:p w:rsidR="00290DE1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 xml:space="preserve">ICA Algots Mönsterås, Södra vägen 17, Mönsterås. Öppettider 8-21, 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COOP Konsum Mönsterås, Åsevadsgatan 1, Mönsterås 8-22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Motionsspår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ca 4,5 km från stugan mot Golfbanan på Högemålavägen.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Nycklar</w:t>
      </w:r>
    </w:p>
    <w:p w:rsidR="00CA3F76" w:rsidRPr="00FD3442" w:rsidRDefault="00CA3F76" w:rsidP="005F5528">
      <w:pPr>
        <w:autoSpaceDE w:val="0"/>
        <w:autoSpaceDN w:val="0"/>
        <w:adjustRightInd w:val="0"/>
        <w:spacing w:line="240" w:lineRule="auto"/>
        <w:rPr>
          <w:rFonts w:ascii="Georgia" w:hAnsi="Georgia" w:cs="Arial"/>
          <w:color w:val="222222"/>
          <w:szCs w:val="24"/>
          <w:shd w:val="clear" w:color="auto" w:fill="FFFFFF"/>
        </w:rPr>
      </w:pPr>
      <w:r w:rsidRPr="00FD3442">
        <w:rPr>
          <w:rFonts w:ascii="Georgia" w:hAnsi="Georgia" w:cs="Arial"/>
          <w:color w:val="222222"/>
          <w:szCs w:val="24"/>
          <w:shd w:val="clear" w:color="auto" w:fill="FFFFFF"/>
        </w:rPr>
        <w:t xml:space="preserve">Det sitter en box till vänster om inre dörren med nycklar i. Koden är </w:t>
      </w:r>
      <w:r w:rsidR="005A70ED">
        <w:rPr>
          <w:rFonts w:ascii="Georgia" w:hAnsi="Georgia" w:cs="Arial"/>
          <w:color w:val="222222"/>
          <w:szCs w:val="24"/>
          <w:shd w:val="clear" w:color="auto" w:fill="FFFFFF"/>
        </w:rPr>
        <w:t>XXXX</w:t>
      </w:r>
      <w:bookmarkStart w:id="0" w:name="_GoBack"/>
      <w:bookmarkEnd w:id="0"/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Parkering</w:t>
      </w:r>
    </w:p>
    <w:p w:rsidR="005F5528" w:rsidRPr="00FD3442" w:rsidRDefault="005F5528" w:rsidP="00F92101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 xml:space="preserve">Parkera </w:t>
      </w:r>
      <w:r w:rsidR="00F92101" w:rsidRPr="00FD3442">
        <w:rPr>
          <w:rFonts w:ascii="Georgia" w:hAnsi="Georgia" w:cs="Georgia"/>
          <w:color w:val="000000"/>
          <w:szCs w:val="24"/>
        </w:rPr>
        <w:t>enbart på tomten.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Restaurang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Pizzeria Älgerums pizzeria (vid Statoil) 0499-444 77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Pizzeria Estelle (vid Busstationen) 0499-441 77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Nelsons Café för nyttig lunchbuffé Storgatan 26, 0499-103 80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Thai – Storgatan 24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Sushi – Storgatan vid Butik Drömhem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Rökning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Absolut förbjudet att röka i samtliga inomhuslokaler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Simhall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Vattenpalatset i Mönsterås, Torggatan 11, Mönsterås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Soptunna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Finns i kröken innan ni kör upp mot stugan. Var noga med att ni</w:t>
      </w:r>
      <w:r w:rsidR="00F92101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tar rätt tunna så är ni snälla!!</w:t>
      </w:r>
    </w:p>
    <w:p w:rsidR="00442A35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 xml:space="preserve">Städa av innan avresa. </w:t>
      </w:r>
      <w:r w:rsidRPr="00FD3442">
        <w:rPr>
          <w:rFonts w:ascii="Georgia" w:hAnsi="Georgia" w:cs="Georgia"/>
          <w:color w:val="000000"/>
          <w:szCs w:val="24"/>
        </w:rPr>
        <w:t>Dammsug, dammtorka och våttorka</w:t>
      </w:r>
      <w:r w:rsidR="00442A35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 xml:space="preserve">golv. </w:t>
      </w:r>
    </w:p>
    <w:p w:rsidR="007233BC" w:rsidRPr="00FD3442" w:rsidRDefault="007233BC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lastRenderedPageBreak/>
        <w:t>Sängkläder</w:t>
      </w:r>
      <w:r w:rsidRPr="00FD3442">
        <w:rPr>
          <w:rFonts w:ascii="Georgia" w:hAnsi="Georgia" w:cs="Georgia-Bold"/>
          <w:b/>
          <w:bCs/>
          <w:color w:val="000000"/>
          <w:szCs w:val="24"/>
        </w:rPr>
        <w:br/>
      </w:r>
      <w:r w:rsidRPr="00FD3442">
        <w:rPr>
          <w:rFonts w:ascii="Georgia" w:hAnsi="Georgia" w:cs="Arial"/>
          <w:color w:val="222222"/>
          <w:szCs w:val="24"/>
          <w:shd w:val="clear" w:color="auto" w:fill="FFFFFF"/>
        </w:rPr>
        <w:t>Glöm inte sängkläder och handdukar.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Taxi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Hasses Taxi 0499-135 00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Sivans Taxi 0499-10085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Telefon</w:t>
      </w:r>
    </w:p>
    <w:p w:rsidR="005F5528" w:rsidRPr="00FD3442" w:rsidRDefault="00442A35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Richard</w:t>
      </w:r>
      <w:r w:rsidR="005F5528" w:rsidRPr="00FD3442">
        <w:rPr>
          <w:rFonts w:ascii="Georgia" w:hAnsi="Georgia" w:cs="Georgia"/>
          <w:color w:val="000000"/>
          <w:szCs w:val="24"/>
        </w:rPr>
        <w:t xml:space="preserve"> +46-</w:t>
      </w:r>
      <w:r w:rsidRPr="00FD3442">
        <w:rPr>
          <w:rFonts w:ascii="Georgia" w:hAnsi="Georgia" w:cs="Georgia"/>
          <w:color w:val="000000"/>
          <w:szCs w:val="24"/>
        </w:rPr>
        <w:t>767955500</w:t>
      </w:r>
    </w:p>
    <w:p w:rsidR="007233BC" w:rsidRPr="00FD3442" w:rsidRDefault="007233BC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Toalett</w:t>
      </w:r>
      <w:r w:rsidRPr="00FD3442">
        <w:rPr>
          <w:rFonts w:ascii="Georgia" w:hAnsi="Georgia" w:cs="Georgia-Bold"/>
          <w:b/>
          <w:bCs/>
          <w:color w:val="000000"/>
          <w:szCs w:val="24"/>
        </w:rPr>
        <w:br/>
      </w:r>
      <w:r w:rsidRPr="00FD3442">
        <w:rPr>
          <w:rFonts w:ascii="Georgia" w:hAnsi="Georgia" w:cs="Arial"/>
          <w:color w:val="222222"/>
          <w:szCs w:val="24"/>
          <w:shd w:val="clear" w:color="auto" w:fill="FFFFFF"/>
        </w:rPr>
        <w:t>Askan i förbränningstoaletten får du tömma varannan dag. Den kan du tömma i skogen.</w:t>
      </w:r>
      <w:r w:rsidR="00D71823" w:rsidRPr="00FD3442">
        <w:rPr>
          <w:rFonts w:ascii="Georgia" w:hAnsi="Georgia" w:cs="Arial"/>
          <w:color w:val="222222"/>
          <w:szCs w:val="24"/>
          <w:shd w:val="clear" w:color="auto" w:fill="FFFFFF"/>
        </w:rPr>
        <w:t xml:space="preserve"> Glöm inte sätta i påsen innan du gör dina behov.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Turistbyrå</w:t>
      </w:r>
    </w:p>
    <w:p w:rsidR="00CA3F76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 xml:space="preserve">Mönsterås Hamn, 0499-178 00. Mail </w:t>
      </w:r>
      <w:r w:rsidRPr="00FD3442">
        <w:rPr>
          <w:rFonts w:ascii="Georgia" w:hAnsi="Georgia" w:cs="Georgia"/>
          <w:color w:val="021EAB"/>
          <w:szCs w:val="24"/>
        </w:rPr>
        <w:t>turism@monsteras.se</w:t>
      </w:r>
      <w:r w:rsidRPr="00FD3442">
        <w:rPr>
          <w:rFonts w:ascii="Georgia" w:hAnsi="Georgia" w:cs="Georgia"/>
          <w:color w:val="000000"/>
          <w:szCs w:val="24"/>
        </w:rPr>
        <w:t xml:space="preserve">. 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000000"/>
          <w:szCs w:val="24"/>
        </w:rPr>
      </w:pPr>
      <w:r w:rsidRPr="00FD3442">
        <w:rPr>
          <w:rFonts w:ascii="Georgia" w:hAnsi="Georgia" w:cs="Georgia"/>
          <w:color w:val="000000"/>
          <w:szCs w:val="24"/>
        </w:rPr>
        <w:t>Kommunhuset Kvarngatan 2</w:t>
      </w:r>
      <w:r w:rsidR="00CA3F76" w:rsidRPr="00FD3442">
        <w:rPr>
          <w:rFonts w:ascii="Georgia" w:hAnsi="Georgia" w:cs="Georgia"/>
          <w:color w:val="000000"/>
          <w:szCs w:val="24"/>
        </w:rPr>
        <w:t xml:space="preserve"> </w:t>
      </w:r>
      <w:r w:rsidRPr="00FD3442">
        <w:rPr>
          <w:rFonts w:ascii="Georgia" w:hAnsi="Georgia" w:cs="Georgia"/>
          <w:color w:val="000000"/>
          <w:szCs w:val="24"/>
        </w:rPr>
        <w:t>har också broschyrer och kartor.</w:t>
      </w: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TV</w:t>
      </w:r>
    </w:p>
    <w:p w:rsidR="005F5528" w:rsidRPr="00FD3442" w:rsidRDefault="005F5528" w:rsidP="00442A35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"/>
          <w:color w:val="333333"/>
          <w:szCs w:val="24"/>
        </w:rPr>
        <w:t xml:space="preserve">SVT1, SVT2, </w:t>
      </w:r>
      <w:r w:rsidR="00442A35" w:rsidRPr="00FD3442">
        <w:rPr>
          <w:rFonts w:ascii="Georgia" w:hAnsi="Georgia" w:cs="Georgia"/>
          <w:color w:val="333333"/>
          <w:szCs w:val="24"/>
        </w:rPr>
        <w:t xml:space="preserve">TV4, TV6, </w:t>
      </w:r>
      <w:r w:rsidRPr="00FD3442">
        <w:rPr>
          <w:rFonts w:ascii="Georgia" w:hAnsi="Georgia" w:cs="Georgia"/>
          <w:color w:val="333333"/>
          <w:szCs w:val="24"/>
        </w:rPr>
        <w:t>SVT24, Kunskaps/Barnkanalen och TV4</w:t>
      </w:r>
      <w:r w:rsidR="00D71823" w:rsidRPr="00FD3442">
        <w:rPr>
          <w:rFonts w:ascii="Georgia" w:hAnsi="Georgia" w:cs="Georgia"/>
          <w:color w:val="333333"/>
          <w:szCs w:val="24"/>
        </w:rPr>
        <w:br/>
      </w:r>
      <w:r w:rsidR="00D71823" w:rsidRPr="00FD3442">
        <w:rPr>
          <w:rFonts w:ascii="Georgia" w:hAnsi="Georgia" w:cs="Georgia-Bold"/>
          <w:b/>
          <w:bCs/>
          <w:color w:val="000000"/>
          <w:szCs w:val="24"/>
        </w:rPr>
        <w:t>Varmvattenberedare</w:t>
      </w:r>
    </w:p>
    <w:p w:rsidR="00D71823" w:rsidRPr="00FD3442" w:rsidRDefault="00D71823" w:rsidP="00442A35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Cs/>
          <w:color w:val="000000"/>
          <w:szCs w:val="24"/>
        </w:rPr>
      </w:pPr>
      <w:r w:rsidRPr="00FD3442">
        <w:rPr>
          <w:rFonts w:ascii="Georgia" w:hAnsi="Georgia" w:cs="Georgia-Bold"/>
          <w:bCs/>
          <w:color w:val="000000"/>
          <w:szCs w:val="24"/>
        </w:rPr>
        <w:t>Rymmer 30 liter, glöm inte att sätta i kontakten.</w:t>
      </w:r>
    </w:p>
    <w:p w:rsidR="00442A35" w:rsidRPr="00FD3442" w:rsidRDefault="00442A35" w:rsidP="00442A35">
      <w:pPr>
        <w:autoSpaceDE w:val="0"/>
        <w:autoSpaceDN w:val="0"/>
        <w:adjustRightInd w:val="0"/>
        <w:spacing w:line="240" w:lineRule="auto"/>
        <w:rPr>
          <w:rFonts w:ascii="Georgia" w:hAnsi="Georgia" w:cs="Georgia"/>
          <w:color w:val="333333"/>
          <w:szCs w:val="24"/>
        </w:rPr>
      </w:pPr>
    </w:p>
    <w:p w:rsidR="005F5528" w:rsidRPr="00FD3442" w:rsidRDefault="005F5528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 xml:space="preserve">HA EN RIKTIGT SKÖN </w:t>
      </w:r>
      <w:r w:rsidR="00392321">
        <w:rPr>
          <w:rFonts w:ascii="Georgia" w:hAnsi="Georgia" w:cs="Georgia-Bold"/>
          <w:b/>
          <w:bCs/>
          <w:color w:val="000000"/>
          <w:szCs w:val="24"/>
        </w:rPr>
        <w:t>TID I STUGAN</w:t>
      </w:r>
      <w:r w:rsidRPr="00FD3442">
        <w:rPr>
          <w:rFonts w:ascii="Georgia" w:hAnsi="Georgia" w:cs="Georgia-Bold"/>
          <w:b/>
          <w:bCs/>
          <w:color w:val="000000"/>
          <w:szCs w:val="24"/>
        </w:rPr>
        <w:t>!</w:t>
      </w:r>
    </w:p>
    <w:p w:rsidR="005F5528" w:rsidRPr="00FD3442" w:rsidRDefault="00442A35" w:rsidP="005F5528">
      <w:pPr>
        <w:autoSpaceDE w:val="0"/>
        <w:autoSpaceDN w:val="0"/>
        <w:adjustRightInd w:val="0"/>
        <w:spacing w:line="240" w:lineRule="auto"/>
        <w:rPr>
          <w:rFonts w:ascii="Georgia" w:hAnsi="Georgia" w:cs="Georgia-Bold"/>
          <w:b/>
          <w:bCs/>
          <w:color w:val="000000"/>
          <w:szCs w:val="24"/>
        </w:rPr>
      </w:pPr>
      <w:r w:rsidRPr="00FD3442">
        <w:rPr>
          <w:rFonts w:ascii="Georgia" w:hAnsi="Georgia" w:cs="Georgia-Bold"/>
          <w:b/>
          <w:bCs/>
          <w:color w:val="000000"/>
          <w:szCs w:val="24"/>
        </w:rPr>
        <w:t>Med vänlig hälsning RICHARD</w:t>
      </w:r>
    </w:p>
    <w:p w:rsidR="002E32E8" w:rsidRPr="00FD3442" w:rsidRDefault="002E32E8" w:rsidP="009A1034">
      <w:pPr>
        <w:rPr>
          <w:rFonts w:ascii="Georgia" w:hAnsi="Georgia"/>
          <w:szCs w:val="24"/>
        </w:rPr>
      </w:pPr>
    </w:p>
    <w:p w:rsidR="002939DA" w:rsidRPr="00FD3442" w:rsidRDefault="002939DA" w:rsidP="009A1034">
      <w:pPr>
        <w:rPr>
          <w:rFonts w:ascii="Georgia" w:hAnsi="Georgia"/>
          <w:szCs w:val="24"/>
        </w:rPr>
      </w:pPr>
    </w:p>
    <w:p w:rsidR="002939DA" w:rsidRPr="00FD3442" w:rsidRDefault="002939DA" w:rsidP="009A1034">
      <w:pPr>
        <w:rPr>
          <w:rFonts w:ascii="Georgia" w:hAnsi="Georgia"/>
          <w:szCs w:val="24"/>
        </w:rPr>
      </w:pPr>
      <w:r w:rsidRPr="00FD3442">
        <w:rPr>
          <w:rFonts w:ascii="Georgia" w:hAnsi="Georgia"/>
          <w:noProof/>
          <w:szCs w:val="24"/>
        </w:rPr>
        <w:drawing>
          <wp:inline distT="0" distB="0" distL="0" distR="0">
            <wp:extent cx="5759450" cy="3246396"/>
            <wp:effectExtent l="0" t="0" r="0" b="0"/>
            <wp:docPr id="1" name="Bildobjekt 1" descr="F:\Dokument\Bilder\Sommarstugan\IMAG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kument\Bilder\Sommarstugan\IMAG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9DA" w:rsidRPr="00FD3442" w:rsidSect="001D414B">
      <w:headerReference w:type="default" r:id="rId9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34" w:rsidRDefault="00061034">
      <w:r>
        <w:separator/>
      </w:r>
    </w:p>
    <w:p w:rsidR="00061034" w:rsidRDefault="00061034"/>
    <w:p w:rsidR="00061034" w:rsidRDefault="00061034"/>
    <w:p w:rsidR="00061034" w:rsidRDefault="00061034"/>
  </w:endnote>
  <w:endnote w:type="continuationSeparator" w:id="0">
    <w:p w:rsidR="00061034" w:rsidRDefault="00061034">
      <w:r>
        <w:continuationSeparator/>
      </w:r>
    </w:p>
    <w:p w:rsidR="00061034" w:rsidRDefault="00061034"/>
    <w:p w:rsidR="00061034" w:rsidRDefault="00061034"/>
    <w:p w:rsidR="00061034" w:rsidRDefault="00061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34" w:rsidRDefault="00061034">
      <w:r>
        <w:separator/>
      </w:r>
    </w:p>
    <w:p w:rsidR="00061034" w:rsidRDefault="00061034"/>
    <w:p w:rsidR="00061034" w:rsidRDefault="00061034"/>
    <w:p w:rsidR="00061034" w:rsidRDefault="00061034"/>
  </w:footnote>
  <w:footnote w:type="continuationSeparator" w:id="0">
    <w:p w:rsidR="00061034" w:rsidRDefault="00061034">
      <w:r>
        <w:continuationSeparator/>
      </w:r>
    </w:p>
    <w:p w:rsidR="00061034" w:rsidRDefault="00061034"/>
    <w:p w:rsidR="00061034" w:rsidRDefault="00061034"/>
    <w:p w:rsidR="00061034" w:rsidRDefault="00061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25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28"/>
  </w:num>
  <w:num w:numId="21">
    <w:abstractNumId w:val="28"/>
  </w:num>
  <w:num w:numId="22">
    <w:abstractNumId w:val="28"/>
  </w:num>
  <w:num w:numId="23">
    <w:abstractNumId w:val="12"/>
  </w:num>
  <w:num w:numId="24">
    <w:abstractNumId w:val="12"/>
  </w:num>
  <w:num w:numId="25">
    <w:abstractNumId w:val="24"/>
  </w:num>
  <w:num w:numId="26">
    <w:abstractNumId w:val="1"/>
  </w:num>
  <w:num w:numId="27">
    <w:abstractNumId w:val="26"/>
  </w:num>
  <w:num w:numId="28">
    <w:abstractNumId w:val="6"/>
  </w:num>
  <w:num w:numId="29">
    <w:abstractNumId w:val="27"/>
  </w:num>
  <w:num w:numId="30">
    <w:abstractNumId w:val="2"/>
  </w:num>
  <w:num w:numId="31">
    <w:abstractNumId w:val="18"/>
  </w:num>
  <w:num w:numId="32">
    <w:abstractNumId w:val="23"/>
  </w:num>
  <w:num w:numId="33">
    <w:abstractNumId w:val="3"/>
  </w:num>
  <w:num w:numId="34">
    <w:abstractNumId w:val="11"/>
  </w:num>
  <w:num w:numId="35">
    <w:abstractNumId w:val="28"/>
  </w:num>
  <w:num w:numId="36">
    <w:abstractNumId w:val="19"/>
  </w:num>
  <w:num w:numId="37">
    <w:abstractNumId w:val="10"/>
  </w:num>
  <w:num w:numId="38">
    <w:abstractNumId w:val="17"/>
  </w:num>
  <w:num w:numId="39">
    <w:abstractNumId w:val="21"/>
  </w:num>
  <w:num w:numId="40">
    <w:abstractNumId w:val="20"/>
  </w:num>
  <w:num w:numId="41">
    <w:abstractNumId w:val="5"/>
  </w:num>
  <w:num w:numId="42">
    <w:abstractNumId w:val="4"/>
  </w:num>
  <w:num w:numId="43">
    <w:abstractNumId w:val="8"/>
  </w:num>
  <w:num w:numId="44">
    <w:abstractNumId w:val="15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8"/>
    <w:rsid w:val="00001B73"/>
    <w:rsid w:val="00001CAC"/>
    <w:rsid w:val="0000384B"/>
    <w:rsid w:val="000109D9"/>
    <w:rsid w:val="00022CD9"/>
    <w:rsid w:val="00024EC0"/>
    <w:rsid w:val="0002581D"/>
    <w:rsid w:val="00027762"/>
    <w:rsid w:val="000336CF"/>
    <w:rsid w:val="00037CFD"/>
    <w:rsid w:val="00040BD6"/>
    <w:rsid w:val="00041094"/>
    <w:rsid w:val="00041422"/>
    <w:rsid w:val="000420C6"/>
    <w:rsid w:val="000455DA"/>
    <w:rsid w:val="000506D1"/>
    <w:rsid w:val="000550E0"/>
    <w:rsid w:val="00061034"/>
    <w:rsid w:val="00063237"/>
    <w:rsid w:val="00063FDB"/>
    <w:rsid w:val="00064374"/>
    <w:rsid w:val="00067B2D"/>
    <w:rsid w:val="00067B56"/>
    <w:rsid w:val="000734B2"/>
    <w:rsid w:val="00077813"/>
    <w:rsid w:val="00094243"/>
    <w:rsid w:val="00095949"/>
    <w:rsid w:val="0009705D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4EE5"/>
    <w:rsid w:val="000F507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83B08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D2AB1"/>
    <w:rsid w:val="001D414B"/>
    <w:rsid w:val="001E1C95"/>
    <w:rsid w:val="001E4690"/>
    <w:rsid w:val="001E4712"/>
    <w:rsid w:val="001E58BD"/>
    <w:rsid w:val="002007A3"/>
    <w:rsid w:val="0020133F"/>
    <w:rsid w:val="002058CF"/>
    <w:rsid w:val="00205962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0DE1"/>
    <w:rsid w:val="002939DA"/>
    <w:rsid w:val="002955AC"/>
    <w:rsid w:val="00295A80"/>
    <w:rsid w:val="00295B5E"/>
    <w:rsid w:val="002A47DC"/>
    <w:rsid w:val="002B107F"/>
    <w:rsid w:val="002B446C"/>
    <w:rsid w:val="002C1650"/>
    <w:rsid w:val="002C4BB2"/>
    <w:rsid w:val="002C4E2B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9ED"/>
    <w:rsid w:val="0034477A"/>
    <w:rsid w:val="003470E8"/>
    <w:rsid w:val="0034788B"/>
    <w:rsid w:val="0035045A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2321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405D"/>
    <w:rsid w:val="00436F65"/>
    <w:rsid w:val="00442A3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60D3"/>
    <w:rsid w:val="0050387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A70ED"/>
    <w:rsid w:val="005B13B0"/>
    <w:rsid w:val="005B325E"/>
    <w:rsid w:val="005B3AB9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5F5528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6BC5"/>
    <w:rsid w:val="006714CE"/>
    <w:rsid w:val="00673E5E"/>
    <w:rsid w:val="006753B4"/>
    <w:rsid w:val="00676BF6"/>
    <w:rsid w:val="00684A74"/>
    <w:rsid w:val="00691142"/>
    <w:rsid w:val="006955E1"/>
    <w:rsid w:val="006A1C64"/>
    <w:rsid w:val="006B62FB"/>
    <w:rsid w:val="006C02C2"/>
    <w:rsid w:val="006C4C4B"/>
    <w:rsid w:val="006C657C"/>
    <w:rsid w:val="006D1777"/>
    <w:rsid w:val="006D4A39"/>
    <w:rsid w:val="006D53E4"/>
    <w:rsid w:val="006E3EAF"/>
    <w:rsid w:val="006E5062"/>
    <w:rsid w:val="006E57F5"/>
    <w:rsid w:val="006E7FE2"/>
    <w:rsid w:val="006F7059"/>
    <w:rsid w:val="00710A82"/>
    <w:rsid w:val="007156D4"/>
    <w:rsid w:val="007156D6"/>
    <w:rsid w:val="00715ED4"/>
    <w:rsid w:val="00721F5A"/>
    <w:rsid w:val="007223F8"/>
    <w:rsid w:val="007225C9"/>
    <w:rsid w:val="007233BC"/>
    <w:rsid w:val="00725DB2"/>
    <w:rsid w:val="00732E10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1DD1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619A"/>
    <w:rsid w:val="007D667C"/>
    <w:rsid w:val="007E2A5D"/>
    <w:rsid w:val="007F1C67"/>
    <w:rsid w:val="007F3923"/>
    <w:rsid w:val="007F3D61"/>
    <w:rsid w:val="007F42BB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321A3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60CA"/>
    <w:rsid w:val="009A1034"/>
    <w:rsid w:val="009A187E"/>
    <w:rsid w:val="009A2886"/>
    <w:rsid w:val="009A305B"/>
    <w:rsid w:val="009A56A2"/>
    <w:rsid w:val="009A6883"/>
    <w:rsid w:val="009A781C"/>
    <w:rsid w:val="009B4196"/>
    <w:rsid w:val="009B7166"/>
    <w:rsid w:val="009B71FA"/>
    <w:rsid w:val="009B757F"/>
    <w:rsid w:val="009C03C7"/>
    <w:rsid w:val="009C21F5"/>
    <w:rsid w:val="009C4674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3AA2"/>
    <w:rsid w:val="00A840AF"/>
    <w:rsid w:val="00A841DA"/>
    <w:rsid w:val="00A85890"/>
    <w:rsid w:val="00A87720"/>
    <w:rsid w:val="00A87802"/>
    <w:rsid w:val="00A907F6"/>
    <w:rsid w:val="00A9155D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AF63BD"/>
    <w:rsid w:val="00B0202D"/>
    <w:rsid w:val="00B02480"/>
    <w:rsid w:val="00B03580"/>
    <w:rsid w:val="00B038E7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7835"/>
    <w:rsid w:val="00B92C5C"/>
    <w:rsid w:val="00B938A4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6F04"/>
    <w:rsid w:val="00BE0446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72E2D"/>
    <w:rsid w:val="00C813F1"/>
    <w:rsid w:val="00C83E8F"/>
    <w:rsid w:val="00C85B79"/>
    <w:rsid w:val="00C9329A"/>
    <w:rsid w:val="00C958BC"/>
    <w:rsid w:val="00C9733D"/>
    <w:rsid w:val="00CA02B0"/>
    <w:rsid w:val="00CA1641"/>
    <w:rsid w:val="00CA31D8"/>
    <w:rsid w:val="00CA3F76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064EE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1823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A8A"/>
    <w:rsid w:val="00E73F58"/>
    <w:rsid w:val="00E7472B"/>
    <w:rsid w:val="00E75E49"/>
    <w:rsid w:val="00E7639A"/>
    <w:rsid w:val="00E7694B"/>
    <w:rsid w:val="00E76E6C"/>
    <w:rsid w:val="00E84871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92101"/>
    <w:rsid w:val="00F9315D"/>
    <w:rsid w:val="00F97060"/>
    <w:rsid w:val="00FA10D4"/>
    <w:rsid w:val="00FA20BF"/>
    <w:rsid w:val="00FA54AE"/>
    <w:rsid w:val="00FA56C6"/>
    <w:rsid w:val="00FA7D6E"/>
    <w:rsid w:val="00FB2787"/>
    <w:rsid w:val="00FB2D55"/>
    <w:rsid w:val="00FB6490"/>
    <w:rsid w:val="00FC40E5"/>
    <w:rsid w:val="00FD0875"/>
    <w:rsid w:val="00FD298E"/>
    <w:rsid w:val="00FD29F1"/>
    <w:rsid w:val="00FD3442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543243"/>
  <w15:chartTrackingRefBased/>
  <w15:docId w15:val="{D21E97A7-41E9-420C-A863-D030522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ecken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876D-46C0-49C5-A86C-823826B6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Lilliehorn Prins Richard - A Högsbo</dc:creator>
  <cp:keywords/>
  <dc:description/>
  <cp:lastModifiedBy>Lilliehorn Prins Richard - A Högsbo</cp:lastModifiedBy>
  <cp:revision>17</cp:revision>
  <cp:lastPrinted>2021-05-08T09:14:00Z</cp:lastPrinted>
  <dcterms:created xsi:type="dcterms:W3CDTF">2021-04-07T14:37:00Z</dcterms:created>
  <dcterms:modified xsi:type="dcterms:W3CDTF">2022-05-14T08:18:00Z</dcterms:modified>
</cp:coreProperties>
</file>